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19342" w14:textId="77777777" w:rsidR="008541F2" w:rsidRDefault="008541F2">
      <w:pPr>
        <w:pStyle w:val="Default"/>
        <w:spacing w:line="276" w:lineRule="auto"/>
        <w:ind w:right="288"/>
        <w:jc w:val="center"/>
        <w:rPr>
          <w:rFonts w:ascii="Tahoma" w:hAnsi="Tahoma"/>
          <w:sz w:val="36"/>
          <w:szCs w:val="36"/>
        </w:rPr>
      </w:pPr>
    </w:p>
    <w:p w14:paraId="7A8B397E" w14:textId="77777777" w:rsidR="008541F2" w:rsidRDefault="008541F2">
      <w:pPr>
        <w:pStyle w:val="Default"/>
        <w:spacing w:line="276" w:lineRule="auto"/>
        <w:ind w:right="288"/>
        <w:jc w:val="center"/>
        <w:rPr>
          <w:rFonts w:ascii="Tahoma" w:hAnsi="Tahoma"/>
          <w:sz w:val="36"/>
          <w:szCs w:val="36"/>
        </w:rPr>
      </w:pPr>
    </w:p>
    <w:p w14:paraId="4A2993E7" w14:textId="77777777" w:rsidR="008541F2" w:rsidRDefault="008541F2">
      <w:pPr>
        <w:pStyle w:val="Default"/>
        <w:spacing w:line="276" w:lineRule="auto"/>
        <w:ind w:right="288"/>
        <w:jc w:val="center"/>
        <w:rPr>
          <w:rFonts w:ascii="Tahoma" w:hAnsi="Tahoma"/>
          <w:sz w:val="36"/>
          <w:szCs w:val="36"/>
        </w:rPr>
      </w:pPr>
    </w:p>
    <w:p w14:paraId="381BEBF2" w14:textId="77777777" w:rsidR="008541F2" w:rsidRDefault="008541F2">
      <w:pPr>
        <w:pStyle w:val="Default"/>
        <w:spacing w:line="276" w:lineRule="auto"/>
        <w:ind w:right="288"/>
        <w:jc w:val="center"/>
        <w:rPr>
          <w:rFonts w:ascii="Tahoma" w:hAnsi="Tahoma"/>
          <w:sz w:val="36"/>
          <w:szCs w:val="36"/>
        </w:rPr>
      </w:pPr>
    </w:p>
    <w:p w14:paraId="22377364" w14:textId="77777777" w:rsidR="008541F2" w:rsidRDefault="00314CE7">
      <w:pPr>
        <w:pStyle w:val="Default"/>
        <w:spacing w:line="276" w:lineRule="auto"/>
        <w:ind w:right="288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 w:hAnsi="Tahoma"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 wp14:anchorId="63223798" wp14:editId="32BBB8FB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3374233" cy="101787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233" cy="10178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sz w:val="36"/>
          <w:szCs w:val="36"/>
          <w:lang w:val="en-US"/>
        </w:rPr>
        <w:t>Easter Games</w:t>
      </w:r>
    </w:p>
    <w:p w14:paraId="445279F3" w14:textId="77777777" w:rsidR="008541F2" w:rsidRDefault="00314CE7">
      <w:pPr>
        <w:pStyle w:val="Default"/>
        <w:spacing w:after="200" w:line="276" w:lineRule="auto"/>
        <w:ind w:right="288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 w:hAnsi="Tahoma"/>
          <w:sz w:val="36"/>
          <w:szCs w:val="36"/>
          <w:lang w:val="en-US"/>
        </w:rPr>
        <w:t>Workshop Vocabulary</w:t>
      </w:r>
    </w:p>
    <w:p w14:paraId="2B1D4914" w14:textId="77777777" w:rsidR="008541F2" w:rsidRDefault="00314CE7">
      <w:pPr>
        <w:pStyle w:val="Default"/>
        <w:ind w:right="288"/>
        <w:rPr>
          <w:rFonts w:ascii="Tahoma" w:eastAsia="Tahoma" w:hAnsi="Tahoma" w:cs="Tahoma"/>
          <w:b/>
          <w:bCs/>
          <w:color w:val="313131"/>
        </w:rPr>
      </w:pPr>
      <w:r>
        <w:rPr>
          <w:rFonts w:ascii="Tahoma" w:hAnsi="Tahoma"/>
          <w:b/>
          <w:bCs/>
          <w:color w:val="313131"/>
          <w:lang w:val="en-US"/>
        </w:rPr>
        <w:t>Task 1: INTRODUCTION</w:t>
      </w:r>
    </w:p>
    <w:p w14:paraId="1D894A07" w14:textId="77777777" w:rsidR="008541F2" w:rsidRDefault="008541F2">
      <w:pPr>
        <w:pStyle w:val="Default"/>
        <w:ind w:right="288"/>
        <w:rPr>
          <w:rFonts w:ascii="Tahoma" w:eastAsia="Tahoma" w:hAnsi="Tahoma" w:cs="Tahoma"/>
          <w:b/>
          <w:bCs/>
          <w:color w:val="313131"/>
        </w:rPr>
      </w:pPr>
    </w:p>
    <w:p w14:paraId="36E9A624" w14:textId="77777777" w:rsidR="008541F2" w:rsidRDefault="00314CE7">
      <w:pPr>
        <w:pStyle w:val="Body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Here</w:t>
      </w:r>
      <w:r>
        <w:rPr>
          <w:rFonts w:ascii="Tahoma" w:hAnsi="Tahoma"/>
          <w:sz w:val="28"/>
          <w:szCs w:val="28"/>
        </w:rPr>
        <w:t>’</w:t>
      </w:r>
      <w:r>
        <w:rPr>
          <w:rFonts w:ascii="Tahoma" w:hAnsi="Tahoma"/>
          <w:sz w:val="28"/>
          <w:szCs w:val="28"/>
        </w:rPr>
        <w:t xml:space="preserve">s a quick list of words and phrases to help you participate in the workshop: </w:t>
      </w:r>
    </w:p>
    <w:tbl>
      <w:tblPr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8541F2" w14:paraId="3EAF5609" w14:textId="77777777">
        <w:trPr>
          <w:trHeight w:val="1836"/>
          <w:jc w:val="center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78460" w14:textId="77777777" w:rsidR="008541F2" w:rsidRDefault="00314CE7">
            <w:pPr>
              <w:pStyle w:val="Body"/>
              <w:spacing w:line="264" w:lineRule="auto"/>
            </w:pPr>
            <w:r>
              <w:rPr>
                <w:rFonts w:ascii="Tahoma" w:hAnsi="Tahoma"/>
                <w:sz w:val="28"/>
                <w:szCs w:val="28"/>
              </w:rPr>
              <w:t>Bounce</w:t>
            </w:r>
          </w:p>
          <w:p w14:paraId="1BBE33CA" w14:textId="77777777" w:rsidR="008541F2" w:rsidRDefault="00314CE7">
            <w:pPr>
              <w:pStyle w:val="Body"/>
              <w:spacing w:line="264" w:lineRule="auto"/>
            </w:pPr>
            <w:r>
              <w:rPr>
                <w:rFonts w:ascii="Tahoma" w:hAnsi="Tahoma"/>
                <w:sz w:val="28"/>
                <w:szCs w:val="28"/>
              </w:rPr>
              <w:t xml:space="preserve">Skip </w:t>
            </w:r>
          </w:p>
          <w:p w14:paraId="6AD588D9" w14:textId="77777777" w:rsidR="008541F2" w:rsidRDefault="00314CE7">
            <w:pPr>
              <w:pStyle w:val="Body"/>
              <w:spacing w:line="264" w:lineRule="auto"/>
            </w:pPr>
            <w:r>
              <w:rPr>
                <w:rFonts w:ascii="Tahoma" w:hAnsi="Tahoma"/>
                <w:sz w:val="28"/>
                <w:szCs w:val="28"/>
              </w:rPr>
              <w:t>Splat</w:t>
            </w:r>
          </w:p>
          <w:p w14:paraId="1CEFDD14" w14:textId="77777777" w:rsidR="008541F2" w:rsidRDefault="00314CE7">
            <w:pPr>
              <w:pStyle w:val="Body"/>
              <w:spacing w:line="264" w:lineRule="auto"/>
            </w:pPr>
            <w:r>
              <w:rPr>
                <w:rFonts w:ascii="Tahoma" w:hAnsi="Tahoma"/>
                <w:sz w:val="28"/>
                <w:szCs w:val="28"/>
              </w:rPr>
              <w:t xml:space="preserve">Competition </w:t>
            </w:r>
          </w:p>
          <w:p w14:paraId="3900FFA3" w14:textId="77777777" w:rsidR="008541F2" w:rsidRDefault="00314CE7">
            <w:pPr>
              <w:pStyle w:val="Body"/>
              <w:spacing w:line="264" w:lineRule="auto"/>
            </w:pPr>
            <w:r>
              <w:rPr>
                <w:rFonts w:ascii="Tahoma" w:hAnsi="Tahoma"/>
                <w:sz w:val="28"/>
                <w:szCs w:val="28"/>
              </w:rPr>
              <w:t>Flip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BF2F8" w14:textId="77777777" w:rsidR="008541F2" w:rsidRDefault="00314CE7">
            <w:pPr>
              <w:pStyle w:val="Body"/>
              <w:spacing w:line="264" w:lineRule="auto"/>
            </w:pPr>
            <w:r>
              <w:rPr>
                <w:rFonts w:ascii="Tahoma" w:hAnsi="Tahoma"/>
                <w:sz w:val="28"/>
                <w:szCs w:val="28"/>
              </w:rPr>
              <w:t>Treasure hunt</w:t>
            </w:r>
          </w:p>
          <w:p w14:paraId="4084FD5E" w14:textId="77777777" w:rsidR="008541F2" w:rsidRDefault="00314CE7">
            <w:pPr>
              <w:pStyle w:val="Body"/>
              <w:spacing w:line="264" w:lineRule="auto"/>
            </w:pPr>
            <w:r>
              <w:rPr>
                <w:rFonts w:ascii="Tahoma" w:hAnsi="Tahoma"/>
                <w:sz w:val="28"/>
                <w:szCs w:val="28"/>
              </w:rPr>
              <w:t>Steal</w:t>
            </w:r>
          </w:p>
          <w:p w14:paraId="48F8E0EE" w14:textId="77777777" w:rsidR="008541F2" w:rsidRDefault="00314CE7">
            <w:pPr>
              <w:pStyle w:val="Body"/>
              <w:spacing w:line="264" w:lineRule="auto"/>
            </w:pPr>
            <w:r>
              <w:rPr>
                <w:rFonts w:ascii="Tahoma" w:hAnsi="Tahoma"/>
                <w:sz w:val="28"/>
                <w:szCs w:val="28"/>
              </w:rPr>
              <w:t>Relay Race</w:t>
            </w:r>
          </w:p>
          <w:p w14:paraId="0ED9E5E0" w14:textId="77777777" w:rsidR="008541F2" w:rsidRDefault="00314CE7">
            <w:pPr>
              <w:pStyle w:val="Body"/>
              <w:spacing w:line="264" w:lineRule="auto"/>
            </w:pPr>
            <w:r>
              <w:rPr>
                <w:rFonts w:ascii="Tahoma" w:hAnsi="Tahoma"/>
                <w:sz w:val="28"/>
                <w:szCs w:val="28"/>
              </w:rPr>
              <w:t>Bunny</w:t>
            </w:r>
          </w:p>
          <w:p w14:paraId="58548CED" w14:textId="77777777" w:rsidR="008541F2" w:rsidRDefault="00314CE7">
            <w:pPr>
              <w:pStyle w:val="Body"/>
              <w:spacing w:line="264" w:lineRule="auto"/>
            </w:pPr>
            <w:r>
              <w:rPr>
                <w:rFonts w:ascii="Tahoma" w:hAnsi="Tahoma"/>
                <w:sz w:val="28"/>
                <w:szCs w:val="28"/>
              </w:rPr>
              <w:t>Fair</w:t>
            </w:r>
          </w:p>
        </w:tc>
      </w:tr>
    </w:tbl>
    <w:p w14:paraId="67846D5C" w14:textId="77777777" w:rsidR="008541F2" w:rsidRDefault="008541F2">
      <w:pPr>
        <w:pStyle w:val="Body"/>
        <w:spacing w:line="264" w:lineRule="auto"/>
        <w:jc w:val="center"/>
        <w:rPr>
          <w:rFonts w:ascii="Tahoma" w:eastAsia="Tahoma" w:hAnsi="Tahoma" w:cs="Tahoma"/>
          <w:sz w:val="30"/>
          <w:szCs w:val="30"/>
        </w:rPr>
      </w:pPr>
    </w:p>
    <w:p w14:paraId="5E64574F" w14:textId="77777777" w:rsidR="008541F2" w:rsidRDefault="008541F2">
      <w:pPr>
        <w:pStyle w:val="Body"/>
        <w:spacing w:line="264" w:lineRule="auto"/>
        <w:jc w:val="center"/>
        <w:rPr>
          <w:rFonts w:ascii="Tahoma" w:eastAsia="Tahoma" w:hAnsi="Tahoma" w:cs="Tahoma"/>
          <w:sz w:val="30"/>
          <w:szCs w:val="30"/>
        </w:rPr>
      </w:pPr>
    </w:p>
    <w:p w14:paraId="4A765953" w14:textId="77777777" w:rsidR="008541F2" w:rsidRDefault="00314CE7">
      <w:pPr>
        <w:pStyle w:val="Default"/>
        <w:rPr>
          <w:rFonts w:ascii="Tahoma" w:eastAsia="Tahoma" w:hAnsi="Tahoma" w:cs="Tahoma"/>
          <w:b/>
          <w:bCs/>
          <w:color w:val="313131"/>
        </w:rPr>
      </w:pPr>
      <w:r>
        <w:rPr>
          <w:rFonts w:ascii="Tahoma" w:hAnsi="Tahoma"/>
          <w:b/>
          <w:bCs/>
          <w:color w:val="313131"/>
          <w:lang w:val="en-US"/>
        </w:rPr>
        <w:t xml:space="preserve">Task 2: SPEAKING AND </w:t>
      </w:r>
      <w:r>
        <w:rPr>
          <w:rFonts w:ascii="Tahoma" w:hAnsi="Tahoma"/>
          <w:b/>
          <w:bCs/>
          <w:color w:val="313131"/>
          <w:lang w:val="en-US"/>
        </w:rPr>
        <w:t>VOCABULARY</w:t>
      </w:r>
    </w:p>
    <w:p w14:paraId="394DA702" w14:textId="77777777" w:rsidR="008541F2" w:rsidRDefault="00314CE7">
      <w:pPr>
        <w:pStyle w:val="Body"/>
        <w:spacing w:line="264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  <w:lang w:val="en-US"/>
        </w:rPr>
        <w:t>In pairs or groups, research the following Easter traditions in Britain:</w:t>
      </w:r>
    </w:p>
    <w:p w14:paraId="730CDA1B" w14:textId="77777777" w:rsidR="008541F2" w:rsidRDefault="008541F2">
      <w:pPr>
        <w:pStyle w:val="Body"/>
        <w:spacing w:line="264" w:lineRule="auto"/>
        <w:rPr>
          <w:rFonts w:ascii="Tahoma" w:eastAsia="Tahoma" w:hAnsi="Tahoma" w:cs="Tahoma"/>
          <w:sz w:val="28"/>
          <w:szCs w:val="28"/>
        </w:rPr>
      </w:pPr>
    </w:p>
    <w:p w14:paraId="4F182A9B" w14:textId="77777777" w:rsidR="008541F2" w:rsidRDefault="00314CE7">
      <w:pPr>
        <w:pStyle w:val="Body"/>
        <w:numPr>
          <w:ilvl w:val="0"/>
          <w:numId w:val="2"/>
        </w:numPr>
        <w:spacing w:line="264" w:lineRule="auto"/>
        <w:rPr>
          <w:rFonts w:ascii="Tahoma" w:eastAsia="Tahoma" w:hAnsi="Tahoma" w:cs="Tahoma"/>
          <w:sz w:val="30"/>
          <w:szCs w:val="30"/>
          <w:lang w:val="en-US"/>
        </w:rPr>
      </w:pPr>
      <w:r>
        <w:rPr>
          <w:rFonts w:ascii="Tahoma" w:hAnsi="Tahoma"/>
          <w:sz w:val="28"/>
          <w:szCs w:val="28"/>
          <w:lang w:val="en-US"/>
        </w:rPr>
        <w:t>Maundy Thursday</w:t>
      </w:r>
      <w:r>
        <w:rPr>
          <w:rFonts w:ascii="Tahoma" w:hAnsi="Tahoma"/>
          <w:sz w:val="28"/>
          <w:szCs w:val="28"/>
          <w:lang w:val="en-US"/>
        </w:rPr>
        <w:tab/>
      </w:r>
      <w:r>
        <w:rPr>
          <w:rFonts w:ascii="Tahoma" w:hAnsi="Tahoma"/>
          <w:sz w:val="28"/>
          <w:szCs w:val="28"/>
          <w:lang w:val="en-US"/>
        </w:rPr>
        <w:tab/>
        <w:t>2.  Morris Dancing</w:t>
      </w:r>
      <w:r>
        <w:rPr>
          <w:rFonts w:ascii="Tahoma" w:hAnsi="Tahoma"/>
          <w:sz w:val="28"/>
          <w:szCs w:val="28"/>
          <w:lang w:val="en-US"/>
        </w:rPr>
        <w:tab/>
      </w:r>
      <w:r>
        <w:rPr>
          <w:rFonts w:ascii="Tahoma" w:hAnsi="Tahoma"/>
          <w:sz w:val="28"/>
          <w:szCs w:val="28"/>
          <w:lang w:val="en-US"/>
        </w:rPr>
        <w:tab/>
        <w:t xml:space="preserve">3. Battersea </w:t>
      </w:r>
      <w:r>
        <w:rPr>
          <w:rFonts w:ascii="Tahoma" w:hAnsi="Tahoma"/>
          <w:sz w:val="28"/>
          <w:szCs w:val="28"/>
          <w:lang w:val="en-US"/>
        </w:rPr>
        <w:tab/>
      </w:r>
      <w:r>
        <w:rPr>
          <w:rFonts w:ascii="Tahoma" w:hAnsi="Tahoma"/>
          <w:sz w:val="28"/>
          <w:szCs w:val="28"/>
          <w:lang w:val="en-US"/>
        </w:rPr>
        <w:tab/>
      </w:r>
      <w:r>
        <w:rPr>
          <w:rFonts w:ascii="Tahoma" w:hAnsi="Tahoma"/>
          <w:sz w:val="28"/>
          <w:szCs w:val="28"/>
          <w:lang w:val="en-US"/>
        </w:rPr>
        <w:tab/>
      </w:r>
      <w:r>
        <w:rPr>
          <w:rFonts w:ascii="Tahoma" w:hAnsi="Tahoma"/>
          <w:sz w:val="28"/>
          <w:szCs w:val="28"/>
          <w:lang w:val="en-US"/>
        </w:rPr>
        <w:tab/>
      </w:r>
      <w:r>
        <w:rPr>
          <w:rFonts w:ascii="Tahoma" w:hAnsi="Tahoma"/>
          <w:sz w:val="28"/>
          <w:szCs w:val="28"/>
          <w:lang w:val="en-US"/>
        </w:rPr>
        <w:tab/>
      </w:r>
      <w:r>
        <w:rPr>
          <w:rFonts w:ascii="Tahoma" w:hAnsi="Tahoma"/>
          <w:sz w:val="28"/>
          <w:szCs w:val="28"/>
          <w:lang w:val="en-US"/>
        </w:rPr>
        <w:tab/>
      </w:r>
      <w:r>
        <w:rPr>
          <w:rFonts w:ascii="Tahoma" w:hAnsi="Tahoma"/>
          <w:sz w:val="28"/>
          <w:szCs w:val="28"/>
          <w:lang w:val="en-US"/>
        </w:rPr>
        <w:tab/>
      </w:r>
      <w:r>
        <w:rPr>
          <w:rFonts w:ascii="Tahoma" w:hAnsi="Tahoma"/>
          <w:sz w:val="28"/>
          <w:szCs w:val="28"/>
          <w:lang w:val="en-US"/>
        </w:rPr>
        <w:tab/>
      </w:r>
      <w:r>
        <w:rPr>
          <w:rFonts w:ascii="Tahoma" w:hAnsi="Tahoma"/>
          <w:sz w:val="28"/>
          <w:szCs w:val="28"/>
          <w:lang w:val="en-US"/>
        </w:rPr>
        <w:tab/>
      </w:r>
      <w:r>
        <w:rPr>
          <w:rFonts w:ascii="Tahoma" w:hAnsi="Tahoma"/>
          <w:sz w:val="28"/>
          <w:szCs w:val="28"/>
          <w:lang w:val="en-US"/>
        </w:rPr>
        <w:tab/>
      </w:r>
      <w:r>
        <w:rPr>
          <w:rFonts w:ascii="Tahoma" w:hAnsi="Tahoma"/>
          <w:sz w:val="28"/>
          <w:szCs w:val="28"/>
          <w:lang w:val="en-US"/>
        </w:rPr>
        <w:tab/>
        <w:t>Easter Parade</w:t>
      </w:r>
      <w:r>
        <w:rPr>
          <w:rFonts w:ascii="Tahoma" w:hAnsi="Tahoma"/>
          <w:sz w:val="28"/>
          <w:szCs w:val="28"/>
          <w:lang w:val="en-US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</w:p>
    <w:p w14:paraId="6D274C41" w14:textId="77777777" w:rsidR="008541F2" w:rsidRDefault="00314CE7">
      <w:pPr>
        <w:pStyle w:val="Default"/>
        <w:rPr>
          <w:rFonts w:ascii="Tahoma" w:eastAsia="Tahoma" w:hAnsi="Tahoma" w:cs="Tahoma"/>
          <w:b/>
          <w:bCs/>
          <w:color w:val="313131"/>
        </w:rPr>
      </w:pPr>
      <w:r>
        <w:rPr>
          <w:rFonts w:ascii="Tahoma" w:hAnsi="Tahoma"/>
          <w:b/>
          <w:bCs/>
          <w:color w:val="313131"/>
          <w:lang w:val="en-US"/>
        </w:rPr>
        <w:t>Task 3</w:t>
      </w:r>
      <w:r>
        <w:rPr>
          <w:rFonts w:ascii="Tahoma" w:hAnsi="Tahoma"/>
          <w:b/>
          <w:bCs/>
          <w:color w:val="313131"/>
        </w:rPr>
        <w:t xml:space="preserve">: </w:t>
      </w:r>
      <w:r>
        <w:rPr>
          <w:rFonts w:ascii="Tahoma" w:hAnsi="Tahoma"/>
          <w:b/>
          <w:bCs/>
          <w:color w:val="313131"/>
          <w:lang w:val="en-US"/>
        </w:rPr>
        <w:t>MORE VOCABULARY</w:t>
      </w:r>
    </w:p>
    <w:p w14:paraId="17A5528D" w14:textId="77777777" w:rsidR="008541F2" w:rsidRDefault="00314CE7">
      <w:pPr>
        <w:pStyle w:val="Body"/>
        <w:spacing w:line="264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  <w:lang w:val="en-US"/>
        </w:rPr>
        <w:t xml:space="preserve">Another Easter tradition in Britain is to eat hot-cross buns, and </w:t>
      </w:r>
      <w:r>
        <w:rPr>
          <w:rFonts w:ascii="Tahoma" w:hAnsi="Tahoma"/>
          <w:sz w:val="28"/>
          <w:szCs w:val="28"/>
          <w:lang w:val="en-US"/>
        </w:rPr>
        <w:t>there</w:t>
      </w:r>
      <w:r>
        <w:rPr>
          <w:rFonts w:ascii="Tahoma" w:hAnsi="Tahoma"/>
          <w:sz w:val="28"/>
          <w:szCs w:val="28"/>
          <w:lang w:val="en-US"/>
        </w:rPr>
        <w:t>’</w:t>
      </w:r>
      <w:r>
        <w:rPr>
          <w:rFonts w:ascii="Tahoma" w:hAnsi="Tahoma"/>
          <w:sz w:val="28"/>
          <w:szCs w:val="28"/>
          <w:lang w:val="en-US"/>
        </w:rPr>
        <w:t>s a little song to be sung!</w:t>
      </w:r>
    </w:p>
    <w:p w14:paraId="3C5CA54B" w14:textId="77777777" w:rsidR="008541F2" w:rsidRDefault="00314CE7">
      <w:pPr>
        <w:pStyle w:val="Body"/>
        <w:spacing w:line="264" w:lineRule="auto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  <w:lang w:val="en-US"/>
        </w:rPr>
        <w:t xml:space="preserve">"Hot cross buns, </w:t>
      </w:r>
    </w:p>
    <w:p w14:paraId="493DFF51" w14:textId="77777777" w:rsidR="008541F2" w:rsidRDefault="00314CE7">
      <w:pPr>
        <w:pStyle w:val="Body"/>
        <w:spacing w:line="264" w:lineRule="auto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  <w:lang w:val="en-US"/>
        </w:rPr>
        <w:t xml:space="preserve">hot cross buns, </w:t>
      </w:r>
    </w:p>
    <w:p w14:paraId="6A78B4CB" w14:textId="77777777" w:rsidR="008541F2" w:rsidRDefault="00314CE7">
      <w:pPr>
        <w:pStyle w:val="Body"/>
        <w:spacing w:line="264" w:lineRule="auto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  <w:lang w:val="en-US"/>
        </w:rPr>
        <w:t>one a penny, two a penny,</w:t>
      </w:r>
    </w:p>
    <w:p w14:paraId="33BCBEF1" w14:textId="77777777" w:rsidR="008541F2" w:rsidRDefault="00314CE7">
      <w:pPr>
        <w:pStyle w:val="Body"/>
        <w:spacing w:line="264" w:lineRule="auto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  <w:lang w:val="en-US"/>
        </w:rPr>
        <w:t>hot cross buns.</w:t>
      </w:r>
    </w:p>
    <w:p w14:paraId="6AF5EC4E" w14:textId="77777777" w:rsidR="008541F2" w:rsidRDefault="00314CE7">
      <w:pPr>
        <w:pStyle w:val="Body"/>
        <w:spacing w:line="264" w:lineRule="auto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  <w:lang w:val="en-US"/>
        </w:rPr>
        <w:t xml:space="preserve">If you do not like them, </w:t>
      </w:r>
    </w:p>
    <w:p w14:paraId="7777547C" w14:textId="77777777" w:rsidR="008541F2" w:rsidRDefault="00314CE7">
      <w:pPr>
        <w:pStyle w:val="Body"/>
        <w:spacing w:line="264" w:lineRule="auto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  <w:lang w:val="en-US"/>
        </w:rPr>
        <w:t>give them to your sons,</w:t>
      </w:r>
    </w:p>
    <w:p w14:paraId="37F10578" w14:textId="77777777" w:rsidR="008541F2" w:rsidRDefault="00314CE7">
      <w:pPr>
        <w:pStyle w:val="Body"/>
        <w:spacing w:line="264" w:lineRule="auto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  <w:lang w:val="en-US"/>
        </w:rPr>
        <w:t>one a penny, two a penny,</w:t>
      </w:r>
    </w:p>
    <w:p w14:paraId="346BA024" w14:textId="77777777" w:rsidR="008541F2" w:rsidRPr="00792889" w:rsidRDefault="00314CE7" w:rsidP="00792889">
      <w:pPr>
        <w:pStyle w:val="Body"/>
        <w:spacing w:line="264" w:lineRule="auto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  <w:lang w:val="en-US"/>
        </w:rPr>
        <w:t>hot cross buns.</w:t>
      </w:r>
      <w:r>
        <w:rPr>
          <w:rFonts w:ascii="Tahoma" w:hAnsi="Tahoma"/>
          <w:sz w:val="28"/>
          <w:szCs w:val="28"/>
          <w:lang w:val="en-US"/>
        </w:rPr>
        <w:t>”</w:t>
      </w:r>
    </w:p>
    <w:p w14:paraId="1FEB4CDD" w14:textId="77777777" w:rsidR="00792889" w:rsidRDefault="00792889">
      <w:pPr>
        <w:pStyle w:val="Default"/>
        <w:spacing w:after="20"/>
        <w:jc w:val="center"/>
        <w:rPr>
          <w:rFonts w:ascii="Tahoma" w:hAnsi="Tahoma"/>
          <w:sz w:val="20"/>
          <w:szCs w:val="24"/>
          <w:lang w:val="en-US"/>
        </w:rPr>
      </w:pPr>
    </w:p>
    <w:p w14:paraId="20F06E36" w14:textId="77777777" w:rsidR="008541F2" w:rsidRPr="00792889" w:rsidRDefault="00314CE7">
      <w:pPr>
        <w:pStyle w:val="Default"/>
        <w:spacing w:after="20"/>
        <w:jc w:val="center"/>
        <w:rPr>
          <w:rFonts w:ascii="Tahoma" w:eastAsia="Tahoma" w:hAnsi="Tahoma" w:cs="Tahoma"/>
          <w:sz w:val="20"/>
          <w:szCs w:val="24"/>
        </w:rPr>
      </w:pPr>
      <w:r w:rsidRPr="00792889">
        <w:rPr>
          <w:rFonts w:ascii="Tahoma" w:hAnsi="Tahoma"/>
          <w:sz w:val="20"/>
          <w:szCs w:val="24"/>
          <w:lang w:val="en-US"/>
        </w:rPr>
        <w:t xml:space="preserve">Like us </w:t>
      </w:r>
      <w:hyperlink r:id="rId8" w:history="1">
        <w:r w:rsidRPr="00792889">
          <w:rPr>
            <w:rFonts w:ascii="Tahoma" w:hAnsi="Tahoma"/>
            <w:color w:val="0432FF"/>
            <w:sz w:val="20"/>
            <w:szCs w:val="24"/>
            <w:u w:val="single"/>
            <w:lang w:val="en-US"/>
          </w:rPr>
          <w:t>http://facebook.com/learningwithoutborders.eu</w:t>
        </w:r>
      </w:hyperlink>
      <w:r w:rsidRPr="00792889">
        <w:rPr>
          <w:rFonts w:ascii="Arial Unicode MS" w:hAnsi="Arial Unicode MS"/>
          <w:sz w:val="20"/>
          <w:szCs w:val="24"/>
        </w:rPr>
        <w:br/>
      </w:r>
      <w:r w:rsidRPr="00792889">
        <w:rPr>
          <w:rFonts w:ascii="Tahoma" w:hAnsi="Tahoma"/>
          <w:sz w:val="20"/>
          <w:szCs w:val="24"/>
          <w:lang w:val="en-US"/>
        </w:rPr>
        <w:t xml:space="preserve">Make friends with Richie at </w:t>
      </w:r>
    </w:p>
    <w:p w14:paraId="42C0E2BC" w14:textId="77777777" w:rsidR="008541F2" w:rsidRPr="00792889" w:rsidRDefault="00314CE7">
      <w:pPr>
        <w:pStyle w:val="Default"/>
        <w:spacing w:after="20"/>
        <w:jc w:val="center"/>
        <w:rPr>
          <w:rFonts w:ascii="Tahoma" w:eastAsia="Tahoma" w:hAnsi="Tahoma" w:cs="Tahoma"/>
          <w:color w:val="0432FF"/>
          <w:sz w:val="20"/>
          <w:szCs w:val="24"/>
          <w:u w:val="single"/>
        </w:rPr>
      </w:pPr>
      <w:hyperlink r:id="rId9" w:history="1">
        <w:r w:rsidRPr="00792889">
          <w:rPr>
            <w:rFonts w:ascii="Tahoma" w:hAnsi="Tahoma"/>
            <w:color w:val="0432FF"/>
            <w:sz w:val="20"/>
            <w:szCs w:val="24"/>
            <w:u w:val="single"/>
            <w:lang w:val="en-US"/>
          </w:rPr>
          <w:t>https://www.facebook.com/richieatlearningwithoutborders</w:t>
        </w:r>
        <w:r w:rsidRPr="00792889">
          <w:rPr>
            <w:rFonts w:ascii="Tahoma" w:hAnsi="Tahoma"/>
            <w:color w:val="0432FF"/>
            <w:sz w:val="20"/>
            <w:szCs w:val="24"/>
            <w:u w:val="single"/>
            <w:lang w:val="en-US"/>
          </w:rPr>
          <w:t>/?fref=ts</w:t>
        </w:r>
      </w:hyperlink>
    </w:p>
    <w:p w14:paraId="7CC72D52" w14:textId="77777777" w:rsidR="008541F2" w:rsidRDefault="008541F2">
      <w:pPr>
        <w:pStyle w:val="Default"/>
        <w:spacing w:after="20"/>
        <w:jc w:val="center"/>
        <w:rPr>
          <w:rFonts w:ascii="Tahoma" w:eastAsia="Tahoma" w:hAnsi="Tahoma" w:cs="Tahoma"/>
          <w:color w:val="0432FF"/>
          <w:sz w:val="24"/>
          <w:szCs w:val="24"/>
          <w:u w:val="single"/>
        </w:rPr>
      </w:pPr>
    </w:p>
    <w:p w14:paraId="002299A1" w14:textId="77777777" w:rsidR="008541F2" w:rsidRDefault="008541F2">
      <w:pPr>
        <w:pStyle w:val="Default"/>
        <w:spacing w:after="200" w:line="276" w:lineRule="auto"/>
        <w:ind w:right="288"/>
        <w:jc w:val="center"/>
        <w:rPr>
          <w:rFonts w:ascii="Tahoma" w:eastAsia="Tahoma" w:hAnsi="Tahoma" w:cs="Tahoma"/>
          <w:sz w:val="36"/>
          <w:szCs w:val="36"/>
        </w:rPr>
      </w:pPr>
    </w:p>
    <w:p w14:paraId="4A6C6C43" w14:textId="77777777" w:rsidR="008541F2" w:rsidRDefault="008541F2">
      <w:pPr>
        <w:pStyle w:val="Default"/>
        <w:spacing w:after="200" w:line="276" w:lineRule="auto"/>
        <w:ind w:right="288"/>
        <w:jc w:val="center"/>
        <w:rPr>
          <w:rFonts w:ascii="Tahoma" w:eastAsia="Tahoma" w:hAnsi="Tahoma" w:cs="Tahoma"/>
          <w:sz w:val="36"/>
          <w:szCs w:val="36"/>
        </w:rPr>
      </w:pPr>
    </w:p>
    <w:p w14:paraId="3C8217B7" w14:textId="77777777" w:rsidR="00792889" w:rsidRDefault="00792889">
      <w:pPr>
        <w:pStyle w:val="Default"/>
        <w:spacing w:after="200" w:line="276" w:lineRule="auto"/>
        <w:ind w:right="288"/>
        <w:jc w:val="center"/>
        <w:rPr>
          <w:rFonts w:ascii="Tahoma" w:eastAsia="Tahoma" w:hAnsi="Tahoma" w:cs="Tahoma"/>
          <w:sz w:val="36"/>
          <w:szCs w:val="36"/>
        </w:rPr>
      </w:pPr>
    </w:p>
    <w:p w14:paraId="65D49361" w14:textId="77777777" w:rsidR="008541F2" w:rsidRDefault="00314CE7">
      <w:pPr>
        <w:pStyle w:val="Default"/>
        <w:spacing w:after="200" w:line="276" w:lineRule="auto"/>
        <w:ind w:right="288"/>
        <w:jc w:val="center"/>
        <w:rPr>
          <w:rFonts w:ascii="Tahoma" w:eastAsia="Tahoma" w:hAnsi="Tahoma" w:cs="Tahoma"/>
          <w:sz w:val="36"/>
          <w:szCs w:val="36"/>
        </w:rPr>
      </w:pPr>
      <w:bookmarkStart w:id="0" w:name="_GoBack"/>
      <w:bookmarkEnd w:id="0"/>
      <w:r>
        <w:rPr>
          <w:rFonts w:ascii="Tahoma" w:hAnsi="Tahoma"/>
          <w:sz w:val="36"/>
          <w:szCs w:val="36"/>
          <w:lang w:val="en-US"/>
        </w:rPr>
        <w:t>Easter Games Workshop</w:t>
      </w:r>
    </w:p>
    <w:p w14:paraId="2726F084" w14:textId="77777777" w:rsidR="008541F2" w:rsidRDefault="00314CE7">
      <w:pPr>
        <w:pStyle w:val="Default"/>
        <w:spacing w:after="200" w:line="276" w:lineRule="auto"/>
        <w:ind w:right="288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 w:hAnsi="Tahoma"/>
          <w:sz w:val="36"/>
          <w:szCs w:val="36"/>
          <w:lang w:val="en-US"/>
        </w:rPr>
        <w:t>Teachers</w:t>
      </w:r>
      <w:r>
        <w:rPr>
          <w:rFonts w:ascii="Tahoma" w:hAnsi="Tahoma"/>
          <w:sz w:val="36"/>
          <w:szCs w:val="36"/>
        </w:rPr>
        <w:t xml:space="preserve">’ </w:t>
      </w:r>
      <w:r>
        <w:rPr>
          <w:rFonts w:ascii="Tahoma" w:hAnsi="Tahoma"/>
          <w:sz w:val="36"/>
          <w:szCs w:val="36"/>
          <w:lang w:val="en-US"/>
        </w:rPr>
        <w:t>Notes</w:t>
      </w:r>
      <w:r>
        <w:rPr>
          <w:rFonts w:ascii="Tahoma" w:eastAsia="Tahoma" w:hAnsi="Tahoma" w:cs="Tahoma"/>
          <w:noProof/>
          <w:sz w:val="36"/>
          <w:szCs w:val="36"/>
        </w:rPr>
        <w:drawing>
          <wp:anchor distT="152400" distB="152400" distL="152400" distR="152400" simplePos="0" relativeHeight="251660288" behindDoc="0" locked="0" layoutInCell="1" allowOverlap="1" wp14:anchorId="66B44B33" wp14:editId="2DB5D173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3374233" cy="101787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233" cy="10178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BE5D099" w14:textId="77777777" w:rsidR="008541F2" w:rsidRDefault="00314CE7">
      <w:pPr>
        <w:pStyle w:val="Default"/>
        <w:ind w:right="288"/>
        <w:rPr>
          <w:rFonts w:ascii="Tahoma" w:eastAsia="Tahoma" w:hAnsi="Tahoma" w:cs="Tahoma"/>
          <w:sz w:val="26"/>
          <w:szCs w:val="26"/>
        </w:rPr>
      </w:pPr>
      <w:r>
        <w:rPr>
          <w:rFonts w:ascii="Arial Unicode MS" w:hAnsi="Arial Unicode MS"/>
        </w:rPr>
        <w:br/>
      </w:r>
      <w:r>
        <w:rPr>
          <w:rFonts w:ascii="Tahoma" w:hAnsi="Tahoma"/>
          <w:sz w:val="26"/>
          <w:szCs w:val="26"/>
          <w:lang w:val="en-US"/>
        </w:rPr>
        <w:t>These activities have been designed to be used before the workshops as introduction and a way of getting students interested and a way to pre-teach vocabulary.</w:t>
      </w:r>
    </w:p>
    <w:p w14:paraId="5A802C7C" w14:textId="77777777" w:rsidR="008541F2" w:rsidRDefault="00314CE7">
      <w:pPr>
        <w:pStyle w:val="Default"/>
        <w:ind w:right="288"/>
        <w:rPr>
          <w:rFonts w:ascii="Tahoma" w:eastAsia="Tahoma" w:hAnsi="Tahoma" w:cs="Tahoma"/>
          <w:sz w:val="26"/>
          <w:szCs w:val="26"/>
        </w:rPr>
      </w:pPr>
      <w:r>
        <w:rPr>
          <w:rFonts w:ascii="Tahoma" w:hAnsi="Tahoma"/>
          <w:sz w:val="26"/>
          <w:szCs w:val="26"/>
          <w:lang w:val="en-US"/>
        </w:rPr>
        <w:t xml:space="preserve">You may also use the material as a </w:t>
      </w:r>
      <w:r>
        <w:rPr>
          <w:rFonts w:ascii="Tahoma" w:hAnsi="Tahoma"/>
          <w:sz w:val="26"/>
          <w:szCs w:val="26"/>
          <w:lang w:val="en-US"/>
        </w:rPr>
        <w:t>follow up activity after the students have attended the event and see how much they remember!</w:t>
      </w:r>
    </w:p>
    <w:p w14:paraId="02378604" w14:textId="77777777" w:rsidR="008541F2" w:rsidRDefault="008541F2">
      <w:pPr>
        <w:pStyle w:val="Default"/>
        <w:ind w:right="288"/>
        <w:rPr>
          <w:rFonts w:ascii="Tahoma" w:eastAsia="Tahoma" w:hAnsi="Tahoma" w:cs="Tahoma"/>
          <w:sz w:val="26"/>
          <w:szCs w:val="26"/>
        </w:rPr>
      </w:pPr>
    </w:p>
    <w:p w14:paraId="271CE953" w14:textId="77777777" w:rsidR="008541F2" w:rsidRDefault="008541F2">
      <w:pPr>
        <w:pStyle w:val="Default"/>
        <w:ind w:right="288"/>
        <w:rPr>
          <w:rFonts w:ascii="Tahoma" w:eastAsia="Tahoma" w:hAnsi="Tahoma" w:cs="Tahoma"/>
          <w:sz w:val="26"/>
          <w:szCs w:val="26"/>
        </w:rPr>
      </w:pPr>
    </w:p>
    <w:p w14:paraId="1B2FCC87" w14:textId="77777777" w:rsidR="008541F2" w:rsidRDefault="008541F2">
      <w:pPr>
        <w:pStyle w:val="Default"/>
        <w:ind w:right="288"/>
        <w:rPr>
          <w:rFonts w:ascii="Tahoma" w:eastAsia="Tahoma" w:hAnsi="Tahoma" w:cs="Tahoma"/>
          <w:sz w:val="26"/>
          <w:szCs w:val="26"/>
        </w:rPr>
      </w:pPr>
    </w:p>
    <w:p w14:paraId="13C62A71" w14:textId="77777777" w:rsidR="008541F2" w:rsidRDefault="008541F2">
      <w:pPr>
        <w:pStyle w:val="Default"/>
        <w:ind w:right="288"/>
        <w:rPr>
          <w:rFonts w:ascii="Tahoma" w:eastAsia="Tahoma" w:hAnsi="Tahoma" w:cs="Tahoma"/>
          <w:sz w:val="26"/>
          <w:szCs w:val="26"/>
        </w:rPr>
      </w:pPr>
    </w:p>
    <w:p w14:paraId="3456EAE5" w14:textId="77777777" w:rsidR="008541F2" w:rsidRDefault="008541F2">
      <w:pPr>
        <w:pStyle w:val="Default"/>
        <w:ind w:right="288"/>
        <w:rPr>
          <w:rFonts w:ascii="Tahoma" w:eastAsia="Tahoma" w:hAnsi="Tahoma" w:cs="Tahoma"/>
          <w:sz w:val="26"/>
          <w:szCs w:val="26"/>
        </w:rPr>
      </w:pPr>
    </w:p>
    <w:p w14:paraId="057E35BA" w14:textId="77777777" w:rsidR="008541F2" w:rsidRDefault="008541F2">
      <w:pPr>
        <w:pStyle w:val="Default"/>
        <w:ind w:right="288"/>
        <w:rPr>
          <w:rFonts w:ascii="Tahoma" w:eastAsia="Tahoma" w:hAnsi="Tahoma" w:cs="Tahoma"/>
          <w:sz w:val="26"/>
          <w:szCs w:val="26"/>
        </w:rPr>
      </w:pPr>
    </w:p>
    <w:p w14:paraId="55DFCE93" w14:textId="77777777" w:rsidR="008541F2" w:rsidRDefault="008541F2">
      <w:pPr>
        <w:pStyle w:val="Default"/>
        <w:spacing w:after="20"/>
        <w:jc w:val="center"/>
        <w:rPr>
          <w:rFonts w:ascii="Tahoma" w:eastAsia="Tahoma" w:hAnsi="Tahoma" w:cs="Tahoma"/>
          <w:color w:val="0432FF"/>
          <w:sz w:val="24"/>
          <w:szCs w:val="24"/>
          <w:u w:val="single"/>
        </w:rPr>
      </w:pPr>
    </w:p>
    <w:p w14:paraId="0604CB7A" w14:textId="77777777" w:rsidR="008541F2" w:rsidRDefault="008541F2">
      <w:pPr>
        <w:pStyle w:val="Default"/>
        <w:spacing w:after="20"/>
        <w:jc w:val="center"/>
        <w:rPr>
          <w:rFonts w:ascii="Tahoma" w:eastAsia="Tahoma" w:hAnsi="Tahoma" w:cs="Tahoma"/>
          <w:color w:val="0432FF"/>
          <w:sz w:val="24"/>
          <w:szCs w:val="24"/>
          <w:u w:val="single"/>
        </w:rPr>
      </w:pPr>
    </w:p>
    <w:p w14:paraId="00FEB448" w14:textId="77777777" w:rsidR="008541F2" w:rsidRDefault="008541F2">
      <w:pPr>
        <w:pStyle w:val="Default"/>
        <w:spacing w:after="20"/>
        <w:jc w:val="center"/>
        <w:rPr>
          <w:rFonts w:ascii="Tahoma" w:eastAsia="Tahoma" w:hAnsi="Tahoma" w:cs="Tahoma"/>
          <w:color w:val="0432FF"/>
          <w:sz w:val="24"/>
          <w:szCs w:val="24"/>
          <w:u w:val="single"/>
        </w:rPr>
      </w:pPr>
    </w:p>
    <w:p w14:paraId="4656E108" w14:textId="77777777" w:rsidR="008541F2" w:rsidRDefault="008541F2">
      <w:pPr>
        <w:pStyle w:val="Default"/>
        <w:spacing w:after="20"/>
        <w:jc w:val="center"/>
        <w:rPr>
          <w:rFonts w:ascii="Tahoma" w:eastAsia="Tahoma" w:hAnsi="Tahoma" w:cs="Tahoma"/>
          <w:color w:val="0432FF"/>
          <w:sz w:val="24"/>
          <w:szCs w:val="24"/>
          <w:u w:val="single"/>
        </w:rPr>
      </w:pPr>
    </w:p>
    <w:p w14:paraId="0E03D690" w14:textId="77777777" w:rsidR="008541F2" w:rsidRDefault="008541F2">
      <w:pPr>
        <w:pStyle w:val="Default"/>
        <w:spacing w:after="20"/>
        <w:jc w:val="center"/>
        <w:rPr>
          <w:rFonts w:ascii="Tahoma" w:eastAsia="Tahoma" w:hAnsi="Tahoma" w:cs="Tahoma"/>
          <w:color w:val="0432FF"/>
          <w:sz w:val="24"/>
          <w:szCs w:val="24"/>
          <w:u w:val="single"/>
        </w:rPr>
      </w:pPr>
    </w:p>
    <w:p w14:paraId="444B0B68" w14:textId="77777777" w:rsidR="008541F2" w:rsidRDefault="008541F2">
      <w:pPr>
        <w:pStyle w:val="Default"/>
        <w:spacing w:after="20"/>
        <w:jc w:val="center"/>
        <w:rPr>
          <w:rFonts w:ascii="Tahoma" w:eastAsia="Tahoma" w:hAnsi="Tahoma" w:cs="Tahoma"/>
          <w:color w:val="0432FF"/>
          <w:sz w:val="24"/>
          <w:szCs w:val="24"/>
          <w:u w:val="single"/>
        </w:rPr>
      </w:pPr>
    </w:p>
    <w:p w14:paraId="0E017E5C" w14:textId="77777777" w:rsidR="008541F2" w:rsidRDefault="008541F2">
      <w:pPr>
        <w:pStyle w:val="Default"/>
        <w:spacing w:after="20"/>
        <w:jc w:val="center"/>
        <w:rPr>
          <w:rFonts w:ascii="Tahoma" w:eastAsia="Tahoma" w:hAnsi="Tahoma" w:cs="Tahoma"/>
          <w:color w:val="0432FF"/>
          <w:sz w:val="24"/>
          <w:szCs w:val="24"/>
          <w:u w:val="single"/>
        </w:rPr>
      </w:pPr>
    </w:p>
    <w:p w14:paraId="6A594046" w14:textId="77777777" w:rsidR="008541F2" w:rsidRDefault="008541F2">
      <w:pPr>
        <w:pStyle w:val="Default"/>
        <w:spacing w:after="20"/>
        <w:jc w:val="center"/>
        <w:rPr>
          <w:rFonts w:ascii="Tahoma" w:eastAsia="Tahoma" w:hAnsi="Tahoma" w:cs="Tahoma"/>
          <w:color w:val="0432FF"/>
          <w:sz w:val="24"/>
          <w:szCs w:val="24"/>
          <w:u w:val="single"/>
        </w:rPr>
      </w:pPr>
    </w:p>
    <w:p w14:paraId="7D03A7C0" w14:textId="77777777" w:rsidR="008541F2" w:rsidRDefault="008541F2">
      <w:pPr>
        <w:pStyle w:val="Default"/>
        <w:spacing w:after="20"/>
        <w:jc w:val="center"/>
        <w:rPr>
          <w:rFonts w:ascii="Tahoma" w:eastAsia="Tahoma" w:hAnsi="Tahoma" w:cs="Tahoma"/>
          <w:color w:val="0432FF"/>
          <w:sz w:val="24"/>
          <w:szCs w:val="24"/>
          <w:u w:val="single"/>
        </w:rPr>
      </w:pPr>
    </w:p>
    <w:p w14:paraId="1047674A" w14:textId="77777777" w:rsidR="008541F2" w:rsidRDefault="008541F2">
      <w:pPr>
        <w:pStyle w:val="Default"/>
        <w:spacing w:after="20"/>
        <w:jc w:val="center"/>
        <w:rPr>
          <w:rFonts w:ascii="Tahoma" w:eastAsia="Tahoma" w:hAnsi="Tahoma" w:cs="Tahoma"/>
          <w:color w:val="0432FF"/>
          <w:sz w:val="24"/>
          <w:szCs w:val="24"/>
          <w:u w:val="single"/>
        </w:rPr>
      </w:pPr>
    </w:p>
    <w:p w14:paraId="1E524326" w14:textId="77777777" w:rsidR="008541F2" w:rsidRDefault="008541F2">
      <w:pPr>
        <w:pStyle w:val="Default"/>
        <w:spacing w:after="20"/>
        <w:jc w:val="center"/>
        <w:rPr>
          <w:rFonts w:ascii="Tahoma" w:eastAsia="Tahoma" w:hAnsi="Tahoma" w:cs="Tahoma"/>
          <w:color w:val="0432FF"/>
          <w:sz w:val="24"/>
          <w:szCs w:val="24"/>
          <w:u w:val="single"/>
        </w:rPr>
      </w:pPr>
    </w:p>
    <w:p w14:paraId="54E6C44C" w14:textId="77777777" w:rsidR="008541F2" w:rsidRDefault="008541F2">
      <w:pPr>
        <w:pStyle w:val="Default"/>
        <w:spacing w:after="20"/>
        <w:jc w:val="center"/>
        <w:rPr>
          <w:rFonts w:ascii="Tahoma" w:eastAsia="Tahoma" w:hAnsi="Tahoma" w:cs="Tahoma"/>
          <w:color w:val="0432FF"/>
          <w:sz w:val="24"/>
          <w:szCs w:val="24"/>
          <w:u w:val="single"/>
        </w:rPr>
      </w:pPr>
    </w:p>
    <w:p w14:paraId="340579FE" w14:textId="77777777" w:rsidR="008541F2" w:rsidRDefault="008541F2">
      <w:pPr>
        <w:pStyle w:val="Default"/>
        <w:spacing w:after="20"/>
        <w:jc w:val="center"/>
        <w:rPr>
          <w:rFonts w:ascii="Tahoma" w:eastAsia="Tahoma" w:hAnsi="Tahoma" w:cs="Tahoma"/>
          <w:color w:val="0432FF"/>
          <w:sz w:val="24"/>
          <w:szCs w:val="24"/>
          <w:u w:val="single"/>
        </w:rPr>
      </w:pPr>
    </w:p>
    <w:p w14:paraId="5125CBB5" w14:textId="77777777" w:rsidR="008541F2" w:rsidRDefault="008541F2">
      <w:pPr>
        <w:pStyle w:val="Default"/>
        <w:spacing w:after="20"/>
        <w:jc w:val="center"/>
        <w:rPr>
          <w:rFonts w:ascii="Tahoma" w:eastAsia="Tahoma" w:hAnsi="Tahoma" w:cs="Tahoma"/>
          <w:color w:val="0432FF"/>
          <w:sz w:val="24"/>
          <w:szCs w:val="24"/>
          <w:u w:val="single"/>
        </w:rPr>
      </w:pPr>
    </w:p>
    <w:p w14:paraId="3204AEB4" w14:textId="77777777" w:rsidR="008541F2" w:rsidRDefault="008541F2">
      <w:pPr>
        <w:pStyle w:val="Default"/>
        <w:spacing w:after="20"/>
        <w:jc w:val="center"/>
        <w:rPr>
          <w:rFonts w:ascii="Tahoma" w:eastAsia="Tahoma" w:hAnsi="Tahoma" w:cs="Tahoma"/>
          <w:color w:val="0432FF"/>
          <w:sz w:val="24"/>
          <w:szCs w:val="24"/>
          <w:u w:val="single"/>
        </w:rPr>
      </w:pPr>
    </w:p>
    <w:p w14:paraId="78AF01F5" w14:textId="77777777" w:rsidR="008541F2" w:rsidRDefault="008541F2">
      <w:pPr>
        <w:pStyle w:val="Default"/>
        <w:spacing w:after="20"/>
        <w:jc w:val="center"/>
        <w:rPr>
          <w:rFonts w:ascii="Tahoma" w:eastAsia="Tahoma" w:hAnsi="Tahoma" w:cs="Tahoma"/>
          <w:color w:val="0432FF"/>
          <w:sz w:val="24"/>
          <w:szCs w:val="24"/>
          <w:u w:val="single"/>
        </w:rPr>
      </w:pPr>
    </w:p>
    <w:p w14:paraId="6CEB1AA6" w14:textId="77777777" w:rsidR="008541F2" w:rsidRDefault="008541F2">
      <w:pPr>
        <w:pStyle w:val="Default"/>
        <w:spacing w:after="20"/>
        <w:jc w:val="center"/>
        <w:rPr>
          <w:rFonts w:ascii="Tahoma" w:eastAsia="Tahoma" w:hAnsi="Tahoma" w:cs="Tahoma"/>
          <w:color w:val="0432FF"/>
          <w:sz w:val="24"/>
          <w:szCs w:val="24"/>
          <w:u w:val="single"/>
        </w:rPr>
      </w:pPr>
    </w:p>
    <w:p w14:paraId="126A3BE2" w14:textId="77777777" w:rsidR="008541F2" w:rsidRDefault="008541F2">
      <w:pPr>
        <w:pStyle w:val="Default"/>
        <w:spacing w:after="20"/>
        <w:jc w:val="center"/>
        <w:rPr>
          <w:rFonts w:ascii="Tahoma" w:eastAsia="Tahoma" w:hAnsi="Tahoma" w:cs="Tahoma"/>
          <w:color w:val="0432FF"/>
          <w:sz w:val="24"/>
          <w:szCs w:val="24"/>
          <w:u w:val="single"/>
        </w:rPr>
      </w:pPr>
    </w:p>
    <w:p w14:paraId="1087FE08" w14:textId="77777777" w:rsidR="008541F2" w:rsidRDefault="008541F2">
      <w:pPr>
        <w:pStyle w:val="Default"/>
        <w:spacing w:after="20"/>
        <w:jc w:val="center"/>
        <w:rPr>
          <w:rFonts w:ascii="Tahoma" w:eastAsia="Tahoma" w:hAnsi="Tahoma" w:cs="Tahoma"/>
          <w:color w:val="0432FF"/>
          <w:sz w:val="24"/>
          <w:szCs w:val="24"/>
          <w:u w:val="single"/>
        </w:rPr>
      </w:pPr>
    </w:p>
    <w:p w14:paraId="4C2943D6" w14:textId="77777777" w:rsidR="008541F2" w:rsidRDefault="00314CE7">
      <w:pPr>
        <w:pStyle w:val="Default"/>
        <w:spacing w:after="2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 xml:space="preserve">Like us </w:t>
      </w:r>
      <w:hyperlink r:id="rId10" w:history="1">
        <w:r>
          <w:rPr>
            <w:rFonts w:ascii="Tahoma" w:hAnsi="Tahoma"/>
            <w:color w:val="0432FF"/>
            <w:sz w:val="24"/>
            <w:szCs w:val="24"/>
            <w:u w:val="single"/>
            <w:lang w:val="en-US"/>
          </w:rPr>
          <w:t>http://facebook.com/learningwithoutborders.eu</w:t>
        </w:r>
      </w:hyperlink>
      <w:r>
        <w:rPr>
          <w:rFonts w:ascii="Arial Unicode MS" w:hAnsi="Arial Unicode MS"/>
          <w:sz w:val="24"/>
          <w:szCs w:val="24"/>
        </w:rPr>
        <w:br/>
      </w:r>
      <w:r>
        <w:rPr>
          <w:rFonts w:ascii="Tahoma" w:hAnsi="Tahoma"/>
          <w:sz w:val="24"/>
          <w:szCs w:val="24"/>
          <w:lang w:val="en-US"/>
        </w:rPr>
        <w:t xml:space="preserve">Make friends with Richie at </w:t>
      </w:r>
    </w:p>
    <w:p w14:paraId="661C34CB" w14:textId="77777777" w:rsidR="008541F2" w:rsidRDefault="00314CE7">
      <w:pPr>
        <w:pStyle w:val="Default"/>
        <w:spacing w:after="20"/>
        <w:jc w:val="center"/>
      </w:pPr>
      <w:hyperlink r:id="rId11" w:history="1">
        <w:r>
          <w:rPr>
            <w:rFonts w:ascii="Tahoma" w:hAnsi="Tahoma"/>
            <w:color w:val="0432FF"/>
            <w:sz w:val="24"/>
            <w:szCs w:val="24"/>
            <w:u w:val="single"/>
            <w:lang w:val="en-US"/>
          </w:rPr>
          <w:t>https://www.facebook.com/richieatlearningwithoutborders/?fref=ts</w:t>
        </w:r>
      </w:hyperlink>
    </w:p>
    <w:sectPr w:rsidR="008541F2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FB48B" w14:textId="77777777" w:rsidR="00314CE7" w:rsidRDefault="00314CE7">
      <w:r>
        <w:separator/>
      </w:r>
    </w:p>
  </w:endnote>
  <w:endnote w:type="continuationSeparator" w:id="0">
    <w:p w14:paraId="747DE5A7" w14:textId="77777777" w:rsidR="00314CE7" w:rsidRDefault="0031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2160F" w14:textId="77777777" w:rsidR="008541F2" w:rsidRDefault="008541F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87DEF" w14:textId="77777777" w:rsidR="00314CE7" w:rsidRDefault="00314CE7">
      <w:r>
        <w:separator/>
      </w:r>
    </w:p>
  </w:footnote>
  <w:footnote w:type="continuationSeparator" w:id="0">
    <w:p w14:paraId="3AB4C6C6" w14:textId="77777777" w:rsidR="00314CE7" w:rsidRDefault="00314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85345" w14:textId="77777777" w:rsidR="008541F2" w:rsidRDefault="008541F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03781"/>
    <w:multiLevelType w:val="hybridMultilevel"/>
    <w:tmpl w:val="1B46AAE8"/>
    <w:styleLink w:val="Numbered"/>
    <w:lvl w:ilvl="0" w:tplc="FC388E9E">
      <w:start w:val="1"/>
      <w:numFmt w:val="decimal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CA298C">
      <w:start w:val="1"/>
      <w:numFmt w:val="decimal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ACC2BC">
      <w:start w:val="1"/>
      <w:numFmt w:val="decimal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0E9EFC">
      <w:start w:val="1"/>
      <w:numFmt w:val="decimal"/>
      <w:lvlText w:val="%4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F8E83E">
      <w:start w:val="1"/>
      <w:numFmt w:val="decimal"/>
      <w:lvlText w:val="%5.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D08EFC">
      <w:start w:val="1"/>
      <w:numFmt w:val="decimal"/>
      <w:lvlText w:val="%6.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4A764">
      <w:start w:val="1"/>
      <w:numFmt w:val="decimal"/>
      <w:lvlText w:val="%7.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1605EE">
      <w:start w:val="1"/>
      <w:numFmt w:val="decimal"/>
      <w:lvlText w:val="%8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C87C0">
      <w:start w:val="1"/>
      <w:numFmt w:val="decimal"/>
      <w:lvlText w:val="%9.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59657F8"/>
    <w:multiLevelType w:val="hybridMultilevel"/>
    <w:tmpl w:val="1B46AAE8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F2"/>
    <w:rsid w:val="00314CE7"/>
    <w:rsid w:val="00792889"/>
    <w:rsid w:val="0085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9DB3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  <w:style w:type="character" w:customStyle="1" w:styleId="Hyperlink3">
    <w:name w:val="Hyperlink.3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richieatlearningwithoutborders/?fref=ts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facebook.com/learningwithoutborders.eu" TargetMode="External"/><Relationship Id="rId9" Type="http://schemas.openxmlformats.org/officeDocument/2006/relationships/hyperlink" Target="https://www.facebook.com/richieatlearningwithoutborders/?fref=ts" TargetMode="External"/><Relationship Id="rId10" Type="http://schemas.openxmlformats.org/officeDocument/2006/relationships/hyperlink" Target="http://facebook.com/learningwithoutborders.e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Macintosh Word</Application>
  <DocSecurity>0</DocSecurity>
  <Lines>11</Lines>
  <Paragraphs>3</Paragraphs>
  <ScaleCrop>false</ScaleCrop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Richie Mullaney</cp:lastModifiedBy>
  <cp:revision>2</cp:revision>
  <dcterms:created xsi:type="dcterms:W3CDTF">2017-03-06T14:08:00Z</dcterms:created>
  <dcterms:modified xsi:type="dcterms:W3CDTF">2017-03-06T14:08:00Z</dcterms:modified>
</cp:coreProperties>
</file>